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9A" w:rsidRDefault="005E3F9A" w:rsidP="005E3F9A">
      <w:pPr>
        <w:pStyle w:val="a3"/>
        <w:tabs>
          <w:tab w:val="left" w:pos="9921"/>
        </w:tabs>
        <w:ind w:right="-2"/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 wp14:anchorId="7BC01C70" wp14:editId="140FDC64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9A" w:rsidRPr="00C54184" w:rsidRDefault="005E3F9A" w:rsidP="005E3F9A">
      <w:pPr>
        <w:pStyle w:val="a3"/>
        <w:tabs>
          <w:tab w:val="left" w:pos="9921"/>
        </w:tabs>
        <w:spacing w:after="0" w:line="240" w:lineRule="atLeast"/>
        <w:ind w:right="-2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АДМИНИСТРАЦИЯ</w:t>
      </w:r>
    </w:p>
    <w:p w:rsidR="005E3F9A" w:rsidRPr="00C54184" w:rsidRDefault="005E3F9A" w:rsidP="005E3F9A">
      <w:pPr>
        <w:pStyle w:val="a3"/>
        <w:tabs>
          <w:tab w:val="left" w:pos="9921"/>
        </w:tabs>
        <w:spacing w:after="0" w:line="240" w:lineRule="atLeast"/>
        <w:ind w:right="-2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СЕЛЬСКОГО ПОСЕЛЕНИЯ НИЖНЕСОРТЫМСКИЙ</w:t>
      </w:r>
    </w:p>
    <w:p w:rsidR="005E3F9A" w:rsidRPr="00C54184" w:rsidRDefault="005E3F9A" w:rsidP="005E3F9A">
      <w:pPr>
        <w:pStyle w:val="a3"/>
        <w:tabs>
          <w:tab w:val="left" w:pos="9921"/>
        </w:tabs>
        <w:spacing w:after="0" w:line="240" w:lineRule="atLeast"/>
        <w:ind w:right="-2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Сургутского района</w:t>
      </w:r>
    </w:p>
    <w:p w:rsidR="005E3F9A" w:rsidRPr="00C54184" w:rsidRDefault="005E3F9A" w:rsidP="005E3F9A">
      <w:pPr>
        <w:spacing w:line="240" w:lineRule="atLeast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Ханты-Мансийского автономного округа – Югры</w:t>
      </w:r>
    </w:p>
    <w:p w:rsidR="00B73035" w:rsidRPr="00B52FAC" w:rsidRDefault="005E3F9A" w:rsidP="00B52FAC">
      <w:pPr>
        <w:spacing w:line="240" w:lineRule="atLeast"/>
        <w:jc w:val="center"/>
        <w:rPr>
          <w:b/>
          <w:sz w:val="32"/>
          <w:szCs w:val="32"/>
        </w:rPr>
      </w:pPr>
      <w:r w:rsidRPr="00C54184">
        <w:rPr>
          <w:b/>
          <w:sz w:val="32"/>
          <w:szCs w:val="32"/>
        </w:rPr>
        <w:t>ПОСТАНОВЛЕНИЕ</w:t>
      </w:r>
    </w:p>
    <w:p w:rsidR="00B73035" w:rsidRPr="00E1517D" w:rsidRDefault="00B73035" w:rsidP="00B73035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  <w:r w:rsidRPr="00E1517D">
        <w:rPr>
          <w:b w:val="0"/>
          <w:bCs w:val="0"/>
          <w:color w:val="000000"/>
          <w:sz w:val="28"/>
          <w:szCs w:val="28"/>
        </w:rPr>
        <w:t>«</w:t>
      </w:r>
      <w:proofErr w:type="gramStart"/>
      <w:r w:rsidR="008D1CB4">
        <w:rPr>
          <w:b w:val="0"/>
          <w:bCs w:val="0"/>
          <w:color w:val="000000"/>
          <w:sz w:val="28"/>
          <w:szCs w:val="28"/>
        </w:rPr>
        <w:t xml:space="preserve">29 </w:t>
      </w:r>
      <w:r w:rsidRPr="00E1517D">
        <w:rPr>
          <w:b w:val="0"/>
          <w:bCs w:val="0"/>
          <w:color w:val="000000"/>
          <w:sz w:val="28"/>
          <w:szCs w:val="28"/>
        </w:rPr>
        <w:t>»</w:t>
      </w:r>
      <w:proofErr w:type="gramEnd"/>
      <w:r w:rsidR="008D1CB4">
        <w:rPr>
          <w:b w:val="0"/>
          <w:bCs w:val="0"/>
          <w:color w:val="000000"/>
          <w:sz w:val="28"/>
          <w:szCs w:val="28"/>
        </w:rPr>
        <w:t xml:space="preserve"> декабря </w:t>
      </w:r>
      <w:bookmarkStart w:id="0" w:name="_GoBack"/>
      <w:bookmarkEnd w:id="0"/>
      <w:r w:rsidRPr="00E1517D">
        <w:rPr>
          <w:b w:val="0"/>
          <w:bCs w:val="0"/>
          <w:color w:val="000000"/>
          <w:sz w:val="28"/>
          <w:szCs w:val="28"/>
        </w:rPr>
        <w:t xml:space="preserve"> 2022  года                                                     </w:t>
      </w:r>
      <w:r w:rsidR="008D1CB4">
        <w:rPr>
          <w:b w:val="0"/>
          <w:bCs w:val="0"/>
          <w:color w:val="000000"/>
          <w:sz w:val="28"/>
          <w:szCs w:val="28"/>
        </w:rPr>
        <w:t xml:space="preserve">                              № 438</w:t>
      </w:r>
    </w:p>
    <w:p w:rsidR="00B73035" w:rsidRPr="00E1517D" w:rsidRDefault="00B73035" w:rsidP="00B73035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  <w:r w:rsidRPr="00E1517D">
        <w:rPr>
          <w:b w:val="0"/>
          <w:bCs w:val="0"/>
          <w:color w:val="000000"/>
          <w:sz w:val="28"/>
          <w:szCs w:val="28"/>
        </w:rPr>
        <w:t>п. Нижнесортымский</w:t>
      </w:r>
    </w:p>
    <w:p w:rsidR="003A7D1A" w:rsidRPr="00E1517D" w:rsidRDefault="003A7D1A" w:rsidP="00B73035">
      <w:pPr>
        <w:pStyle w:val="ConsPlusTitle"/>
        <w:widowControl/>
        <w:jc w:val="both"/>
        <w:rPr>
          <w:b w:val="0"/>
          <w:bCs w:val="0"/>
          <w:color w:val="000000"/>
          <w:sz w:val="28"/>
          <w:szCs w:val="28"/>
        </w:rPr>
      </w:pPr>
    </w:p>
    <w:p w:rsidR="006A3892" w:rsidRDefault="003A7D1A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B52FAC">
        <w:rPr>
          <w:b w:val="0"/>
          <w:sz w:val="28"/>
          <w:szCs w:val="28"/>
        </w:rPr>
        <w:t>О</w:t>
      </w:r>
      <w:r w:rsidR="006A3892">
        <w:rPr>
          <w:b w:val="0"/>
          <w:sz w:val="28"/>
          <w:szCs w:val="28"/>
        </w:rPr>
        <w:t xml:space="preserve">б </w:t>
      </w:r>
      <w:proofErr w:type="gramStart"/>
      <w:r w:rsidR="006A3892" w:rsidRPr="006A3892">
        <w:rPr>
          <w:b w:val="0"/>
          <w:sz w:val="28"/>
          <w:szCs w:val="28"/>
        </w:rPr>
        <w:t xml:space="preserve">утверждении </w:t>
      </w:r>
      <w:r w:rsidRPr="006A3892">
        <w:rPr>
          <w:b w:val="0"/>
          <w:sz w:val="28"/>
          <w:szCs w:val="28"/>
        </w:rPr>
        <w:t xml:space="preserve"> </w:t>
      </w:r>
      <w:r w:rsidR="006A3892" w:rsidRPr="006A3892">
        <w:rPr>
          <w:b w:val="0"/>
          <w:color w:val="000000"/>
          <w:sz w:val="28"/>
          <w:szCs w:val="28"/>
        </w:rPr>
        <w:t>Плана</w:t>
      </w:r>
      <w:proofErr w:type="gramEnd"/>
      <w:r w:rsidR="006A3892" w:rsidRPr="006A3892">
        <w:rPr>
          <w:b w:val="0"/>
          <w:color w:val="000000"/>
          <w:sz w:val="28"/>
          <w:szCs w:val="28"/>
        </w:rPr>
        <w:t xml:space="preserve"> </w:t>
      </w:r>
      <w:r w:rsidR="006A3892" w:rsidRPr="006A3892">
        <w:rPr>
          <w:b w:val="0"/>
          <w:sz w:val="28"/>
          <w:szCs w:val="28"/>
        </w:rPr>
        <w:t xml:space="preserve">мероприятий, </w:t>
      </w:r>
    </w:p>
    <w:p w:rsid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 xml:space="preserve">направленных на информирование </w:t>
      </w:r>
    </w:p>
    <w:p w:rsid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 xml:space="preserve">населения о принимаемых мерах </w:t>
      </w:r>
    </w:p>
    <w:p w:rsid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 xml:space="preserve">администрацией сельского поселения </w:t>
      </w:r>
    </w:p>
    <w:p w:rsid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 xml:space="preserve">Нижнесортымский в </w:t>
      </w:r>
      <w:proofErr w:type="gramStart"/>
      <w:r w:rsidRPr="006A3892">
        <w:rPr>
          <w:b w:val="0"/>
          <w:sz w:val="28"/>
          <w:szCs w:val="28"/>
        </w:rPr>
        <w:t xml:space="preserve">сфере  </w:t>
      </w:r>
      <w:proofErr w:type="spellStart"/>
      <w:r w:rsidRPr="006A3892">
        <w:rPr>
          <w:b w:val="0"/>
          <w:sz w:val="28"/>
          <w:szCs w:val="28"/>
        </w:rPr>
        <w:t>жилищно</w:t>
      </w:r>
      <w:proofErr w:type="spellEnd"/>
      <w:proofErr w:type="gramEnd"/>
      <w:r>
        <w:rPr>
          <w:b w:val="0"/>
          <w:sz w:val="28"/>
          <w:szCs w:val="28"/>
        </w:rPr>
        <w:t xml:space="preserve"> – </w:t>
      </w:r>
    </w:p>
    <w:p w:rsid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 xml:space="preserve">коммунального хозяйства и по вопросам </w:t>
      </w:r>
    </w:p>
    <w:p w:rsidR="003A7D1A" w:rsidRPr="006A3892" w:rsidRDefault="006A3892" w:rsidP="006A3892">
      <w:pPr>
        <w:pStyle w:val="ConsPlusTitle"/>
        <w:widowControl/>
        <w:jc w:val="both"/>
        <w:rPr>
          <w:b w:val="0"/>
          <w:sz w:val="28"/>
          <w:szCs w:val="28"/>
        </w:rPr>
      </w:pPr>
      <w:r w:rsidRPr="006A3892">
        <w:rPr>
          <w:b w:val="0"/>
          <w:sz w:val="28"/>
          <w:szCs w:val="28"/>
        </w:rPr>
        <w:t>развития общественного контроля в этой сфере</w:t>
      </w:r>
    </w:p>
    <w:p w:rsidR="003A7D1A" w:rsidRPr="006A3892" w:rsidRDefault="003A7D1A" w:rsidP="003A7D1A">
      <w:pPr>
        <w:ind w:firstLine="709"/>
        <w:jc w:val="both"/>
        <w:rPr>
          <w:sz w:val="28"/>
          <w:szCs w:val="28"/>
        </w:rPr>
      </w:pPr>
    </w:p>
    <w:p w:rsidR="003A7D1A" w:rsidRPr="00B52FAC" w:rsidRDefault="003A7D1A" w:rsidP="007A63C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52FAC">
        <w:rPr>
          <w:b w:val="0"/>
          <w:sz w:val="28"/>
          <w:szCs w:val="28"/>
        </w:rPr>
        <w:t>В</w:t>
      </w:r>
      <w:r w:rsidR="007A63C2" w:rsidRPr="00B52FAC">
        <w:rPr>
          <w:b w:val="0"/>
          <w:sz w:val="28"/>
          <w:szCs w:val="28"/>
        </w:rPr>
        <w:t xml:space="preserve">о исполнение </w:t>
      </w:r>
      <w:r w:rsidRPr="00B52FAC">
        <w:rPr>
          <w:b w:val="0"/>
          <w:sz w:val="28"/>
          <w:szCs w:val="28"/>
        </w:rPr>
        <w:t xml:space="preserve"> </w:t>
      </w:r>
      <w:r w:rsidR="007A63C2" w:rsidRPr="00B52FAC">
        <w:rPr>
          <w:b w:val="0"/>
          <w:sz w:val="28"/>
          <w:szCs w:val="28"/>
          <w:shd w:val="clear" w:color="auto" w:fill="FFFFFF"/>
        </w:rPr>
        <w:t>Постановления Правительства Ханты-Мансийского автономного округа - Югры от 27.06.2019 № 204-п</w:t>
      </w:r>
      <w:r w:rsidR="007A63C2" w:rsidRPr="00B52FAC">
        <w:rPr>
          <w:b w:val="0"/>
          <w:sz w:val="28"/>
          <w:szCs w:val="28"/>
        </w:rPr>
        <w:t xml:space="preserve"> </w:t>
      </w:r>
      <w:r w:rsidR="007A63C2" w:rsidRPr="00B52FAC">
        <w:rPr>
          <w:b w:val="0"/>
          <w:sz w:val="28"/>
          <w:szCs w:val="28"/>
          <w:shd w:val="clear" w:color="auto" w:fill="FFFFFF"/>
        </w:rPr>
        <w:t xml:space="preserve">«О порядке информирования средств массовой информации о принимаемых органами государственной власти Ханты-Мансийского автономного округа – Югры и органами местного самоуправления муниципальных образований Ханты-Мансийского автономного округа – Югры мерах в сфере жилищно-коммунального хозяйства, размещения на сайте органа государственной власти Ханты-Мансийского автономного округа – Югры в сети Интернет информации о принимаемых органами государственной власти Ханты-Мансийского автономного округа – Югры, органами местного самоуправления муниципальных образований Ханты-Мансийского автономного округа – Югры мерах в сфере жилищно-коммунального хозяйства, а также организации информационных курсов, семинаров по тематике жилищно-коммунального хозяйства для председателей товариществ собственников жилья, жилищных, жилищно-строительных кооперативов, советов многоквартирных домов, собственников помещений, представителей общественности», </w:t>
      </w:r>
      <w:r w:rsidR="007A63C2" w:rsidRPr="00B52FAC">
        <w:rPr>
          <w:b w:val="0"/>
          <w:sz w:val="28"/>
          <w:szCs w:val="28"/>
        </w:rPr>
        <w:t>у</w:t>
      </w:r>
      <w:r w:rsidRPr="00B52FAC">
        <w:rPr>
          <w:b w:val="0"/>
          <w:sz w:val="28"/>
          <w:szCs w:val="28"/>
        </w:rPr>
        <w:t>става</w:t>
      </w:r>
      <w:r w:rsidR="007A63C2" w:rsidRPr="00B52FAC">
        <w:rPr>
          <w:b w:val="0"/>
          <w:sz w:val="28"/>
          <w:szCs w:val="28"/>
        </w:rPr>
        <w:t xml:space="preserve"> сельского поселения Нижнесортымский</w:t>
      </w:r>
      <w:r w:rsidRPr="00B52FAC">
        <w:rPr>
          <w:b w:val="0"/>
          <w:sz w:val="28"/>
          <w:szCs w:val="28"/>
        </w:rPr>
        <w:t>, учитывая реализацию мероприятий по вопросам развития общественного контроля в сфере жилищно-коммунального хозяйства:</w:t>
      </w:r>
    </w:p>
    <w:p w:rsidR="003A7D1A" w:rsidRPr="00B52FAC" w:rsidRDefault="006A3892" w:rsidP="006A3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A7D1A" w:rsidRPr="00B52FAC">
        <w:rPr>
          <w:color w:val="000000"/>
          <w:sz w:val="28"/>
          <w:szCs w:val="28"/>
        </w:rPr>
        <w:t xml:space="preserve">План </w:t>
      </w:r>
      <w:r w:rsidR="003A7D1A" w:rsidRPr="00B52FAC">
        <w:rPr>
          <w:sz w:val="28"/>
          <w:szCs w:val="28"/>
        </w:rPr>
        <w:t>мероприятий, направленных на информирование населения о принимаемых мерах</w:t>
      </w:r>
      <w:r w:rsidR="007A63C2" w:rsidRPr="00B52FAC">
        <w:rPr>
          <w:sz w:val="28"/>
          <w:szCs w:val="28"/>
        </w:rPr>
        <w:t xml:space="preserve"> </w:t>
      </w:r>
      <w:r w:rsidR="007A63C2" w:rsidRPr="00B52FAC">
        <w:rPr>
          <w:b/>
          <w:sz w:val="28"/>
          <w:szCs w:val="28"/>
        </w:rPr>
        <w:t>а</w:t>
      </w:r>
      <w:r w:rsidR="004D0318" w:rsidRPr="00B52FAC">
        <w:rPr>
          <w:sz w:val="28"/>
          <w:szCs w:val="28"/>
        </w:rPr>
        <w:t xml:space="preserve">дминистрацией </w:t>
      </w:r>
      <w:r w:rsidR="007A63C2" w:rsidRPr="00B52FAC">
        <w:rPr>
          <w:sz w:val="28"/>
          <w:szCs w:val="28"/>
        </w:rPr>
        <w:t>сельского поселения Нижнесортымский</w:t>
      </w:r>
      <w:r w:rsidR="003A7D1A" w:rsidRPr="00B52FAC">
        <w:rPr>
          <w:sz w:val="28"/>
          <w:szCs w:val="28"/>
        </w:rPr>
        <w:t xml:space="preserve"> в </w:t>
      </w:r>
      <w:proofErr w:type="gramStart"/>
      <w:r w:rsidR="003A7D1A" w:rsidRPr="00B52FAC">
        <w:rPr>
          <w:sz w:val="28"/>
          <w:szCs w:val="28"/>
        </w:rPr>
        <w:t>сфере  жилищно</w:t>
      </w:r>
      <w:proofErr w:type="gramEnd"/>
      <w:r w:rsidR="003A7D1A" w:rsidRPr="00B52FAC">
        <w:rPr>
          <w:sz w:val="28"/>
          <w:szCs w:val="28"/>
        </w:rPr>
        <w:t>-коммунального х</w:t>
      </w:r>
      <w:r w:rsidR="004D0318" w:rsidRPr="00B52FAC">
        <w:rPr>
          <w:sz w:val="28"/>
          <w:szCs w:val="28"/>
        </w:rPr>
        <w:t xml:space="preserve">озяйства и по вопросам развития </w:t>
      </w:r>
      <w:r w:rsidR="003A7D1A" w:rsidRPr="00B52FAC">
        <w:rPr>
          <w:sz w:val="28"/>
          <w:szCs w:val="28"/>
        </w:rPr>
        <w:t>общественного контроля в этой сфере согласно приложению  к настоящему постановлению.</w:t>
      </w:r>
    </w:p>
    <w:p w:rsidR="003A7D1A" w:rsidRPr="00B52FAC" w:rsidRDefault="00921A55" w:rsidP="007A63C2">
      <w:pPr>
        <w:ind w:firstLine="709"/>
        <w:jc w:val="both"/>
        <w:rPr>
          <w:sz w:val="28"/>
          <w:szCs w:val="28"/>
        </w:rPr>
      </w:pPr>
      <w:r w:rsidRPr="00B52FAC">
        <w:rPr>
          <w:sz w:val="28"/>
          <w:szCs w:val="28"/>
        </w:rPr>
        <w:t>2</w:t>
      </w:r>
      <w:r w:rsidR="003A7D1A" w:rsidRPr="00B52FAC">
        <w:rPr>
          <w:sz w:val="28"/>
          <w:szCs w:val="28"/>
        </w:rPr>
        <w:t xml:space="preserve">. </w:t>
      </w:r>
      <w:r w:rsidRPr="00B52FAC">
        <w:rPr>
          <w:sz w:val="28"/>
          <w:szCs w:val="28"/>
        </w:rPr>
        <w:t>Н</w:t>
      </w:r>
      <w:r w:rsidR="003A7D1A" w:rsidRPr="00B52FAC">
        <w:rPr>
          <w:sz w:val="28"/>
          <w:szCs w:val="28"/>
        </w:rPr>
        <w:t>астоящее постановление</w:t>
      </w:r>
      <w:r w:rsidRPr="00B52FAC">
        <w:rPr>
          <w:sz w:val="28"/>
          <w:szCs w:val="28"/>
        </w:rPr>
        <w:t xml:space="preserve"> </w:t>
      </w:r>
      <w:proofErr w:type="gramStart"/>
      <w:r w:rsidRPr="00B52FAC">
        <w:rPr>
          <w:sz w:val="28"/>
          <w:szCs w:val="28"/>
        </w:rPr>
        <w:t xml:space="preserve">разместить </w:t>
      </w:r>
      <w:r w:rsidR="003A7D1A" w:rsidRPr="00B52FAC">
        <w:rPr>
          <w:sz w:val="28"/>
          <w:szCs w:val="28"/>
        </w:rPr>
        <w:t xml:space="preserve"> на</w:t>
      </w:r>
      <w:proofErr w:type="gramEnd"/>
      <w:r w:rsidR="003A7D1A" w:rsidRPr="00B52FAC">
        <w:rPr>
          <w:sz w:val="28"/>
          <w:szCs w:val="28"/>
        </w:rPr>
        <w:t xml:space="preserve"> официальном сайте</w:t>
      </w:r>
      <w:r w:rsidR="004D0318" w:rsidRPr="00B52FAC">
        <w:rPr>
          <w:sz w:val="28"/>
          <w:szCs w:val="28"/>
        </w:rPr>
        <w:t xml:space="preserve"> </w:t>
      </w:r>
      <w:r w:rsidR="004D0318" w:rsidRPr="00B52FAC">
        <w:rPr>
          <w:sz w:val="28"/>
          <w:szCs w:val="28"/>
        </w:rPr>
        <w:lastRenderedPageBreak/>
        <w:t>администрации сельского поселения Нижнесортымский</w:t>
      </w:r>
      <w:r w:rsidR="003A7D1A" w:rsidRPr="00B52FAC">
        <w:rPr>
          <w:sz w:val="28"/>
          <w:szCs w:val="28"/>
        </w:rPr>
        <w:t>.</w:t>
      </w:r>
    </w:p>
    <w:p w:rsidR="003A7D1A" w:rsidRPr="00B52FAC" w:rsidRDefault="00921A55" w:rsidP="003A7D1A">
      <w:pPr>
        <w:ind w:firstLine="709"/>
        <w:jc w:val="both"/>
        <w:rPr>
          <w:sz w:val="28"/>
          <w:szCs w:val="28"/>
        </w:rPr>
      </w:pPr>
      <w:r w:rsidRPr="00B52FAC">
        <w:rPr>
          <w:sz w:val="28"/>
          <w:szCs w:val="28"/>
        </w:rPr>
        <w:t>3</w:t>
      </w:r>
      <w:r w:rsidR="003A7D1A" w:rsidRPr="00B52FAC">
        <w:rPr>
          <w:sz w:val="28"/>
          <w:szCs w:val="28"/>
        </w:rPr>
        <w:t xml:space="preserve">. Контроль за выполнением постановления возложить на заместителя главы </w:t>
      </w:r>
      <w:r w:rsidR="007A63C2" w:rsidRPr="00B52FAC">
        <w:rPr>
          <w:sz w:val="28"/>
          <w:szCs w:val="28"/>
        </w:rPr>
        <w:t>сельского поселения Нижнесортымский Волошину Е.А.</w:t>
      </w:r>
    </w:p>
    <w:p w:rsidR="00A662D2" w:rsidRPr="00B52FAC" w:rsidRDefault="00A662D2" w:rsidP="00921A55">
      <w:pPr>
        <w:pStyle w:val="3"/>
        <w:rPr>
          <w:sz w:val="28"/>
          <w:szCs w:val="28"/>
        </w:rPr>
      </w:pPr>
    </w:p>
    <w:p w:rsidR="00921A55" w:rsidRPr="00B52FAC" w:rsidRDefault="00921A55" w:rsidP="00921A55">
      <w:pPr>
        <w:pStyle w:val="3"/>
        <w:rPr>
          <w:sz w:val="28"/>
          <w:szCs w:val="28"/>
        </w:rPr>
      </w:pPr>
      <w:r w:rsidRPr="00B52FAC">
        <w:rPr>
          <w:sz w:val="28"/>
          <w:szCs w:val="28"/>
        </w:rPr>
        <w:t xml:space="preserve">Глава поселения                                                 </w:t>
      </w:r>
      <w:r w:rsidRPr="00B52FAC">
        <w:rPr>
          <w:sz w:val="28"/>
          <w:szCs w:val="28"/>
        </w:rPr>
        <w:tab/>
      </w:r>
      <w:r w:rsidRPr="00B52FAC">
        <w:rPr>
          <w:sz w:val="28"/>
          <w:szCs w:val="28"/>
        </w:rPr>
        <w:tab/>
        <w:t xml:space="preserve">                      П. В. Рымарев</w:t>
      </w:r>
    </w:p>
    <w:p w:rsidR="00A662D2" w:rsidRDefault="00A662D2" w:rsidP="00921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6A3892" w:rsidRDefault="006A3892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6A3892" w:rsidRDefault="006A3892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6A3892" w:rsidRDefault="006A3892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B52FAC" w:rsidRDefault="00B52FAC" w:rsidP="005E3F9A">
      <w:pPr>
        <w:pStyle w:val="ConsPlusTitle"/>
        <w:widowControl/>
        <w:tabs>
          <w:tab w:val="left" w:pos="4253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921A55" w:rsidRPr="00EA769F" w:rsidRDefault="00921A55" w:rsidP="00921A55">
      <w:pPr>
        <w:ind w:firstLine="6237"/>
        <w:contextualSpacing/>
        <w:rPr>
          <w:color w:val="000000"/>
        </w:rPr>
      </w:pPr>
      <w:proofErr w:type="gramStart"/>
      <w:r w:rsidRPr="00EA769F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 </w:t>
      </w:r>
      <w:r w:rsidRPr="00EA769F">
        <w:rPr>
          <w:color w:val="000000"/>
        </w:rPr>
        <w:t>к</w:t>
      </w:r>
      <w:proofErr w:type="gramEnd"/>
      <w:r w:rsidRPr="00EA769F">
        <w:rPr>
          <w:color w:val="000000"/>
        </w:rPr>
        <w:t xml:space="preserve"> постановлению </w:t>
      </w:r>
    </w:p>
    <w:p w:rsidR="00921A55" w:rsidRPr="00EA769F" w:rsidRDefault="00921A55" w:rsidP="00921A55">
      <w:pPr>
        <w:ind w:firstLine="6237"/>
        <w:contextualSpacing/>
        <w:rPr>
          <w:color w:val="000000"/>
        </w:rPr>
      </w:pPr>
      <w:r w:rsidRPr="00EA769F">
        <w:rPr>
          <w:color w:val="000000"/>
        </w:rPr>
        <w:t>администрации сельского</w:t>
      </w:r>
    </w:p>
    <w:p w:rsidR="00921A55" w:rsidRPr="00EA769F" w:rsidRDefault="00921A55" w:rsidP="00921A55">
      <w:pPr>
        <w:ind w:firstLine="6237"/>
        <w:contextualSpacing/>
        <w:rPr>
          <w:color w:val="000000"/>
        </w:rPr>
      </w:pPr>
      <w:r w:rsidRPr="00EA769F">
        <w:rPr>
          <w:color w:val="000000"/>
        </w:rPr>
        <w:t>поселения Нижнесортымский</w:t>
      </w:r>
    </w:p>
    <w:p w:rsidR="006A3892" w:rsidRDefault="00921A55" w:rsidP="006A3892">
      <w:pPr>
        <w:ind w:firstLine="6237"/>
        <w:contextualSpacing/>
        <w:rPr>
          <w:color w:val="000000"/>
        </w:rPr>
      </w:pPr>
      <w:r>
        <w:rPr>
          <w:color w:val="000000"/>
        </w:rPr>
        <w:t>от «</w:t>
      </w:r>
      <w:proofErr w:type="gramStart"/>
      <w:r w:rsidR="008D1CB4">
        <w:rPr>
          <w:color w:val="000000"/>
        </w:rPr>
        <w:t xml:space="preserve">29 </w:t>
      </w:r>
      <w:r w:rsidRPr="00EA769F">
        <w:rPr>
          <w:color w:val="000000"/>
        </w:rPr>
        <w:t>»</w:t>
      </w:r>
      <w:proofErr w:type="gramEnd"/>
      <w:r w:rsidR="006A3892">
        <w:rPr>
          <w:color w:val="000000"/>
        </w:rPr>
        <w:t xml:space="preserve"> </w:t>
      </w:r>
      <w:r w:rsidR="008D1CB4">
        <w:rPr>
          <w:color w:val="000000"/>
        </w:rPr>
        <w:t>декабря</w:t>
      </w:r>
      <w:r>
        <w:rPr>
          <w:color w:val="000000"/>
        </w:rPr>
        <w:t xml:space="preserve">  202</w:t>
      </w:r>
      <w:r w:rsidR="00A662D2">
        <w:rPr>
          <w:color w:val="000000"/>
        </w:rPr>
        <w:t>2</w:t>
      </w:r>
      <w:r w:rsidRPr="00EA769F">
        <w:rPr>
          <w:color w:val="000000"/>
        </w:rPr>
        <w:t xml:space="preserve"> года №</w:t>
      </w:r>
      <w:r w:rsidR="008D1CB4">
        <w:rPr>
          <w:color w:val="000000"/>
        </w:rPr>
        <w:t xml:space="preserve"> 438</w:t>
      </w:r>
    </w:p>
    <w:p w:rsidR="003A7D1A" w:rsidRPr="006A3892" w:rsidRDefault="003A7D1A" w:rsidP="006A3892">
      <w:pPr>
        <w:ind w:firstLine="6237"/>
        <w:contextualSpacing/>
        <w:rPr>
          <w:color w:val="000000"/>
        </w:rPr>
      </w:pPr>
      <w:r>
        <w:rPr>
          <w:spacing w:val="-15"/>
          <w:sz w:val="26"/>
          <w:szCs w:val="26"/>
        </w:rPr>
        <w:t xml:space="preserve"> </w:t>
      </w:r>
    </w:p>
    <w:p w:rsidR="003C5196" w:rsidRPr="006A3892" w:rsidRDefault="003C5196" w:rsidP="003C5196">
      <w:pPr>
        <w:pStyle w:val="ConsPlusTitle"/>
        <w:widowControl/>
        <w:jc w:val="center"/>
        <w:rPr>
          <w:b w:val="0"/>
          <w:sz w:val="26"/>
          <w:szCs w:val="26"/>
        </w:rPr>
      </w:pPr>
      <w:r w:rsidRPr="006A3892">
        <w:rPr>
          <w:b w:val="0"/>
          <w:sz w:val="26"/>
          <w:szCs w:val="26"/>
        </w:rPr>
        <w:t>План</w:t>
      </w:r>
    </w:p>
    <w:p w:rsidR="003C5196" w:rsidRPr="006A3892" w:rsidRDefault="003C5196" w:rsidP="003C5196">
      <w:pPr>
        <w:jc w:val="center"/>
        <w:rPr>
          <w:sz w:val="26"/>
          <w:szCs w:val="26"/>
        </w:rPr>
      </w:pPr>
      <w:r w:rsidRPr="006A3892">
        <w:rPr>
          <w:sz w:val="26"/>
          <w:szCs w:val="26"/>
        </w:rPr>
        <w:t>мероприятий, направленных на информирование населения</w:t>
      </w:r>
    </w:p>
    <w:p w:rsidR="0068700B" w:rsidRDefault="003C5196" w:rsidP="006A3892">
      <w:pPr>
        <w:jc w:val="center"/>
        <w:rPr>
          <w:sz w:val="26"/>
          <w:szCs w:val="26"/>
        </w:rPr>
      </w:pPr>
      <w:r w:rsidRPr="006A3892">
        <w:rPr>
          <w:sz w:val="26"/>
          <w:szCs w:val="26"/>
        </w:rPr>
        <w:t xml:space="preserve">о </w:t>
      </w:r>
      <w:proofErr w:type="gramStart"/>
      <w:r w:rsidRPr="006A3892">
        <w:rPr>
          <w:sz w:val="26"/>
          <w:szCs w:val="26"/>
        </w:rPr>
        <w:t>принимаемых  администрацией</w:t>
      </w:r>
      <w:proofErr w:type="gramEnd"/>
      <w:r w:rsidRPr="006A3892">
        <w:rPr>
          <w:sz w:val="26"/>
          <w:szCs w:val="26"/>
        </w:rPr>
        <w:t xml:space="preserve"> сельского поселения Нижнесортымский мерах в сфере жилищно-коммунального хозяйства и по вопросам развития общественного контроля в этой сфере </w:t>
      </w:r>
    </w:p>
    <w:p w:rsidR="006A3892" w:rsidRPr="006A3892" w:rsidRDefault="006A3892" w:rsidP="006A3892">
      <w:pPr>
        <w:jc w:val="center"/>
        <w:rPr>
          <w:sz w:val="26"/>
          <w:szCs w:val="26"/>
        </w:rPr>
      </w:pPr>
    </w:p>
    <w:tbl>
      <w:tblPr>
        <w:tblW w:w="10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472"/>
        <w:gridCol w:w="2829"/>
        <w:gridCol w:w="2557"/>
        <w:gridCol w:w="1927"/>
      </w:tblGrid>
      <w:tr w:rsidR="006A6FCD" w:rsidRPr="006A3892" w:rsidTr="006A6FCD">
        <w:tc>
          <w:tcPr>
            <w:tcW w:w="595" w:type="dxa"/>
          </w:tcPr>
          <w:p w:rsidR="0068700B" w:rsidRPr="006A3892" w:rsidRDefault="0068700B" w:rsidP="0063674B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№ п/п</w:t>
            </w:r>
          </w:p>
        </w:tc>
        <w:tc>
          <w:tcPr>
            <w:tcW w:w="2472" w:type="dxa"/>
          </w:tcPr>
          <w:p w:rsidR="0068700B" w:rsidRPr="006A3892" w:rsidRDefault="0068700B" w:rsidP="0063674B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29" w:type="dxa"/>
          </w:tcPr>
          <w:p w:rsidR="0068700B" w:rsidRPr="006A3892" w:rsidRDefault="0068700B" w:rsidP="0063674B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Тематика мероприятия</w:t>
            </w:r>
          </w:p>
        </w:tc>
        <w:tc>
          <w:tcPr>
            <w:tcW w:w="2557" w:type="dxa"/>
          </w:tcPr>
          <w:p w:rsidR="0068700B" w:rsidRPr="006A3892" w:rsidRDefault="0068700B" w:rsidP="0063674B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Исполнитель</w:t>
            </w:r>
          </w:p>
        </w:tc>
        <w:tc>
          <w:tcPr>
            <w:tcW w:w="1927" w:type="dxa"/>
          </w:tcPr>
          <w:p w:rsidR="0068700B" w:rsidRPr="006A3892" w:rsidRDefault="0068700B" w:rsidP="0063674B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Срок исполнения</w:t>
            </w:r>
          </w:p>
        </w:tc>
      </w:tr>
      <w:tr w:rsidR="006A6FCD" w:rsidRPr="006A3892" w:rsidTr="006A6FCD">
        <w:tc>
          <w:tcPr>
            <w:tcW w:w="595" w:type="dxa"/>
          </w:tcPr>
          <w:p w:rsidR="0068700B" w:rsidRPr="006A3892" w:rsidRDefault="0068700B" w:rsidP="0063674B">
            <w:pPr>
              <w:jc w:val="center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68700B" w:rsidRPr="006A3892" w:rsidRDefault="0068700B" w:rsidP="0063674B">
            <w:pPr>
              <w:jc w:val="center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2</w:t>
            </w:r>
          </w:p>
        </w:tc>
        <w:tc>
          <w:tcPr>
            <w:tcW w:w="2829" w:type="dxa"/>
          </w:tcPr>
          <w:p w:rsidR="0068700B" w:rsidRPr="006A3892" w:rsidRDefault="0068700B" w:rsidP="0063674B">
            <w:pPr>
              <w:jc w:val="center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3</w:t>
            </w:r>
          </w:p>
        </w:tc>
        <w:tc>
          <w:tcPr>
            <w:tcW w:w="2557" w:type="dxa"/>
          </w:tcPr>
          <w:p w:rsidR="0068700B" w:rsidRPr="006A3892" w:rsidRDefault="0068700B" w:rsidP="0063674B">
            <w:pPr>
              <w:jc w:val="center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4</w:t>
            </w:r>
          </w:p>
        </w:tc>
        <w:tc>
          <w:tcPr>
            <w:tcW w:w="1927" w:type="dxa"/>
          </w:tcPr>
          <w:p w:rsidR="0068700B" w:rsidRPr="006A3892" w:rsidRDefault="0068700B" w:rsidP="0063674B">
            <w:pPr>
              <w:jc w:val="center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5</w:t>
            </w:r>
          </w:p>
        </w:tc>
      </w:tr>
      <w:tr w:rsidR="006A6FCD" w:rsidRPr="006A3892" w:rsidTr="006A6FCD">
        <w:tc>
          <w:tcPr>
            <w:tcW w:w="595" w:type="dxa"/>
          </w:tcPr>
          <w:p w:rsidR="00294808" w:rsidRPr="006A3892" w:rsidRDefault="00294808" w:rsidP="00294808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1</w:t>
            </w:r>
          </w:p>
        </w:tc>
        <w:tc>
          <w:tcPr>
            <w:tcW w:w="2472" w:type="dxa"/>
          </w:tcPr>
          <w:p w:rsidR="00294808" w:rsidRPr="006A3892" w:rsidRDefault="00294808" w:rsidP="006A3892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Размещение информации об организациях в </w:t>
            </w:r>
            <w:r w:rsidR="006A3892">
              <w:rPr>
                <w:sz w:val="26"/>
                <w:szCs w:val="26"/>
              </w:rPr>
              <w:t>сельском</w:t>
            </w:r>
            <w:r w:rsidR="006A3892" w:rsidRPr="006A3892">
              <w:rPr>
                <w:sz w:val="26"/>
                <w:szCs w:val="26"/>
              </w:rPr>
              <w:t xml:space="preserve"> поселени</w:t>
            </w:r>
            <w:r w:rsidR="006A3892">
              <w:rPr>
                <w:sz w:val="26"/>
                <w:szCs w:val="26"/>
              </w:rPr>
              <w:t>и</w:t>
            </w:r>
            <w:r w:rsidR="006A3892" w:rsidRPr="006A3892">
              <w:rPr>
                <w:sz w:val="26"/>
                <w:szCs w:val="26"/>
              </w:rPr>
              <w:t xml:space="preserve"> Нижнесортымский</w:t>
            </w:r>
            <w:r w:rsidRPr="006A3892">
              <w:rPr>
                <w:sz w:val="26"/>
                <w:szCs w:val="26"/>
              </w:rPr>
              <w:t xml:space="preserve">, осуществляющих деятельность в сфере жилищно-коммунального хозяйства </w:t>
            </w:r>
          </w:p>
        </w:tc>
        <w:tc>
          <w:tcPr>
            <w:tcW w:w="2829" w:type="dxa"/>
          </w:tcPr>
          <w:p w:rsidR="00294808" w:rsidRPr="006A3892" w:rsidRDefault="00294808" w:rsidP="00294808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Общая информации об организациях в поселении, осуществляющих деятельность в сфере жилищно-коммунального хозяйства</w:t>
            </w:r>
          </w:p>
        </w:tc>
        <w:tc>
          <w:tcPr>
            <w:tcW w:w="2557" w:type="dxa"/>
          </w:tcPr>
          <w:p w:rsidR="00294808" w:rsidRPr="006A3892" w:rsidRDefault="006A6FCD" w:rsidP="00702E96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Начальник службы</w:t>
            </w:r>
            <w:r w:rsidR="00294808" w:rsidRPr="006A3892">
              <w:rPr>
                <w:sz w:val="26"/>
                <w:szCs w:val="26"/>
              </w:rPr>
              <w:t xml:space="preserve"> </w:t>
            </w:r>
            <w:r w:rsidR="00702E96" w:rsidRPr="006A3892">
              <w:rPr>
                <w:sz w:val="26"/>
                <w:szCs w:val="26"/>
              </w:rPr>
              <w:t xml:space="preserve">жилищно-коммунального хозяйства </w:t>
            </w:r>
            <w:r w:rsidR="00294808" w:rsidRPr="006A3892">
              <w:rPr>
                <w:sz w:val="26"/>
                <w:szCs w:val="26"/>
              </w:rPr>
              <w:t xml:space="preserve">и внешнего благоустройства поселения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294808" w:rsidRPr="006A3892" w:rsidRDefault="00294808" w:rsidP="00294808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в течение года</w:t>
            </w:r>
          </w:p>
        </w:tc>
      </w:tr>
      <w:tr w:rsidR="006A6FCD" w:rsidRPr="006A3892" w:rsidTr="006A6FCD">
        <w:tc>
          <w:tcPr>
            <w:tcW w:w="595" w:type="dxa"/>
          </w:tcPr>
          <w:p w:rsidR="006A6FCD" w:rsidRPr="006A3892" w:rsidRDefault="006A6FCD" w:rsidP="006A6FCD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2</w:t>
            </w:r>
          </w:p>
        </w:tc>
        <w:tc>
          <w:tcPr>
            <w:tcW w:w="2472" w:type="dxa"/>
          </w:tcPr>
          <w:p w:rsidR="006A6FCD" w:rsidRPr="006A3892" w:rsidRDefault="006A6FCD" w:rsidP="006A3892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Размещение нормативных правовых актов, изданных администрацией </w:t>
            </w:r>
            <w:r w:rsidR="006A3892">
              <w:rPr>
                <w:sz w:val="26"/>
                <w:szCs w:val="26"/>
              </w:rPr>
              <w:t xml:space="preserve">сельского </w:t>
            </w:r>
            <w:r w:rsidRPr="006A3892">
              <w:rPr>
                <w:sz w:val="26"/>
                <w:szCs w:val="26"/>
              </w:rPr>
              <w:t>поселения</w:t>
            </w:r>
            <w:r w:rsidR="006A3892">
              <w:rPr>
                <w:sz w:val="26"/>
                <w:szCs w:val="26"/>
              </w:rPr>
              <w:t xml:space="preserve"> Нижнесортымский</w:t>
            </w:r>
            <w:r w:rsidRPr="006A3892">
              <w:rPr>
                <w:sz w:val="26"/>
                <w:szCs w:val="26"/>
              </w:rPr>
              <w:t xml:space="preserve"> в сфере</w:t>
            </w:r>
            <w:r w:rsidR="006A3892">
              <w:rPr>
                <w:sz w:val="26"/>
                <w:szCs w:val="26"/>
              </w:rPr>
              <w:t xml:space="preserve"> </w:t>
            </w:r>
            <w:r w:rsidR="006A3892" w:rsidRPr="006A3892">
              <w:rPr>
                <w:sz w:val="26"/>
                <w:szCs w:val="26"/>
              </w:rPr>
              <w:t>жилищно-коммунального хозяйства</w:t>
            </w:r>
            <w:r w:rsidRPr="006A3892">
              <w:rPr>
                <w:sz w:val="26"/>
                <w:szCs w:val="26"/>
              </w:rPr>
              <w:t>, включая сведения о внесении в них изменений</w:t>
            </w:r>
          </w:p>
        </w:tc>
        <w:tc>
          <w:tcPr>
            <w:tcW w:w="2829" w:type="dxa"/>
          </w:tcPr>
          <w:p w:rsidR="006A6FCD" w:rsidRPr="006A3892" w:rsidRDefault="006A6FCD" w:rsidP="00BD7299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нормативные правовые акты, изданные администрацией поселения в сфере</w:t>
            </w:r>
            <w:r w:rsidR="00BD7299">
              <w:rPr>
                <w:sz w:val="26"/>
                <w:szCs w:val="26"/>
              </w:rPr>
              <w:t xml:space="preserve"> </w:t>
            </w:r>
            <w:r w:rsidR="00BD7299" w:rsidRPr="006A3892">
              <w:rPr>
                <w:sz w:val="26"/>
                <w:szCs w:val="26"/>
              </w:rPr>
              <w:t>жилищно-коммунального хозяйства</w:t>
            </w:r>
            <w:r w:rsidRPr="006A3892">
              <w:rPr>
                <w:sz w:val="26"/>
                <w:szCs w:val="26"/>
              </w:rPr>
              <w:t>, включая сведения о внесении в них изменений</w:t>
            </w:r>
          </w:p>
        </w:tc>
        <w:tc>
          <w:tcPr>
            <w:tcW w:w="2557" w:type="dxa"/>
          </w:tcPr>
          <w:p w:rsidR="006A6FCD" w:rsidRPr="006A3892" w:rsidRDefault="006A6FCD" w:rsidP="00702E96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Начальник службы </w:t>
            </w:r>
            <w:r w:rsidR="00702E96" w:rsidRPr="006A3892">
              <w:rPr>
                <w:sz w:val="26"/>
                <w:szCs w:val="26"/>
              </w:rPr>
              <w:t xml:space="preserve">жилищно-коммунального хозяйства </w:t>
            </w:r>
            <w:r w:rsidRPr="006A3892">
              <w:rPr>
                <w:sz w:val="26"/>
                <w:szCs w:val="26"/>
              </w:rPr>
              <w:t>и внешнего благоустр</w:t>
            </w:r>
            <w:r w:rsidR="00BD7299">
              <w:rPr>
                <w:sz w:val="26"/>
                <w:szCs w:val="26"/>
              </w:rPr>
              <w:t xml:space="preserve">ойства поселения администрации 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в течение года</w:t>
            </w:r>
          </w:p>
        </w:tc>
      </w:tr>
      <w:tr w:rsidR="006A6FCD" w:rsidRPr="006A3892" w:rsidTr="006A6FCD">
        <w:tc>
          <w:tcPr>
            <w:tcW w:w="595" w:type="dxa"/>
          </w:tcPr>
          <w:p w:rsidR="006A6FCD" w:rsidRPr="006A3892" w:rsidRDefault="006A6FCD" w:rsidP="006A6FCD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3</w:t>
            </w:r>
          </w:p>
        </w:tc>
        <w:tc>
          <w:tcPr>
            <w:tcW w:w="2472" w:type="dxa"/>
          </w:tcPr>
          <w:p w:rsidR="006A6FCD" w:rsidRPr="006A3892" w:rsidRDefault="006A6FCD" w:rsidP="00BD7299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 </w:t>
            </w:r>
            <w:proofErr w:type="gramStart"/>
            <w:r w:rsidR="00BD7299">
              <w:rPr>
                <w:sz w:val="26"/>
                <w:szCs w:val="26"/>
              </w:rPr>
              <w:t xml:space="preserve">в </w:t>
            </w:r>
            <w:r w:rsidRPr="006A3892">
              <w:rPr>
                <w:sz w:val="26"/>
                <w:szCs w:val="26"/>
              </w:rPr>
              <w:t xml:space="preserve"> сети</w:t>
            </w:r>
            <w:proofErr w:type="gramEnd"/>
            <w:r w:rsidRPr="006A3892">
              <w:rPr>
                <w:sz w:val="26"/>
                <w:szCs w:val="26"/>
              </w:rPr>
              <w:t xml:space="preserve"> Интернет информационных материалов о развитии общественного </w:t>
            </w:r>
            <w:r w:rsidRPr="006A3892">
              <w:rPr>
                <w:sz w:val="26"/>
                <w:szCs w:val="26"/>
              </w:rPr>
              <w:lastRenderedPageBreak/>
              <w:t xml:space="preserve">контроля в сфере ЖКХ  </w:t>
            </w:r>
          </w:p>
        </w:tc>
        <w:tc>
          <w:tcPr>
            <w:tcW w:w="2829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lastRenderedPageBreak/>
              <w:t xml:space="preserve">вопросы, связанные с управлением, содержанием и ремонтом общего имущества собственников помещений, предоставлением коммунальных услуг гражданам, с деятельностью </w:t>
            </w:r>
            <w:r w:rsidRPr="006A3892">
              <w:rPr>
                <w:sz w:val="26"/>
                <w:szCs w:val="26"/>
              </w:rPr>
              <w:lastRenderedPageBreak/>
              <w:t>управляющих организаций</w:t>
            </w:r>
          </w:p>
        </w:tc>
        <w:tc>
          <w:tcPr>
            <w:tcW w:w="2557" w:type="dxa"/>
          </w:tcPr>
          <w:p w:rsidR="006A6FCD" w:rsidRPr="006A3892" w:rsidRDefault="006A6FCD" w:rsidP="00702E96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lastRenderedPageBreak/>
              <w:t xml:space="preserve">Начальник Службы </w:t>
            </w:r>
            <w:r w:rsidR="00702E96" w:rsidRPr="006A3892">
              <w:rPr>
                <w:sz w:val="26"/>
                <w:szCs w:val="26"/>
              </w:rPr>
              <w:t xml:space="preserve">жилищно-коммунального хозяйства </w:t>
            </w:r>
            <w:r w:rsidRPr="006A3892">
              <w:rPr>
                <w:sz w:val="26"/>
                <w:szCs w:val="26"/>
              </w:rPr>
              <w:t xml:space="preserve">и внешнего благоустройства поселения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в течение года</w:t>
            </w:r>
          </w:p>
        </w:tc>
      </w:tr>
      <w:tr w:rsidR="006A6FCD" w:rsidRPr="006A3892" w:rsidTr="006A6FCD">
        <w:tc>
          <w:tcPr>
            <w:tcW w:w="595" w:type="dxa"/>
          </w:tcPr>
          <w:p w:rsidR="006A6FCD" w:rsidRPr="006A3892" w:rsidRDefault="006A6FCD" w:rsidP="006A6FCD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5</w:t>
            </w:r>
          </w:p>
        </w:tc>
        <w:tc>
          <w:tcPr>
            <w:tcW w:w="2472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Размещение комментариев и разъяснений специалистов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  <w:r w:rsidRPr="006A3892">
              <w:rPr>
                <w:sz w:val="26"/>
                <w:szCs w:val="26"/>
              </w:rPr>
              <w:t xml:space="preserve"> и экспертов в решении вопросов в жилищно-коммунальной сфере по запросам граждан на сайте </w:t>
            </w:r>
          </w:p>
          <w:p w:rsidR="006A6FCD" w:rsidRPr="006A3892" w:rsidRDefault="006A6FCD" w:rsidP="006A6FCD">
            <w:pPr>
              <w:ind w:firstLine="72"/>
              <w:rPr>
                <w:sz w:val="26"/>
                <w:szCs w:val="26"/>
              </w:rPr>
            </w:pPr>
          </w:p>
        </w:tc>
        <w:tc>
          <w:tcPr>
            <w:tcW w:w="2829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вопросы, связанные с управлением, содержанием и ремонтом общего имущества собственников помещений, предоставлением коммунальных услуг гражданам, с деятельностью </w:t>
            </w:r>
            <w:proofErr w:type="spellStart"/>
            <w:r w:rsidRPr="006A3892">
              <w:rPr>
                <w:sz w:val="26"/>
                <w:szCs w:val="26"/>
              </w:rPr>
              <w:t>ресурсоснабжающих</w:t>
            </w:r>
            <w:proofErr w:type="spellEnd"/>
            <w:r w:rsidRPr="006A3892">
              <w:rPr>
                <w:sz w:val="26"/>
                <w:szCs w:val="26"/>
              </w:rPr>
              <w:t xml:space="preserve"> и управляющих организаций</w:t>
            </w:r>
          </w:p>
        </w:tc>
        <w:tc>
          <w:tcPr>
            <w:tcW w:w="2557" w:type="dxa"/>
          </w:tcPr>
          <w:p w:rsidR="006A6FCD" w:rsidRPr="006A3892" w:rsidRDefault="006A6FCD" w:rsidP="00702E96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Начальник службы </w:t>
            </w:r>
            <w:r w:rsidR="00702E96" w:rsidRPr="006A3892">
              <w:rPr>
                <w:sz w:val="26"/>
                <w:szCs w:val="26"/>
              </w:rPr>
              <w:t xml:space="preserve">жилищно-коммунального хозяйства </w:t>
            </w:r>
            <w:r w:rsidRPr="006A3892">
              <w:rPr>
                <w:sz w:val="26"/>
                <w:szCs w:val="26"/>
              </w:rPr>
              <w:t xml:space="preserve">и внешнего благоустройства поселения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в течение года</w:t>
            </w:r>
          </w:p>
        </w:tc>
      </w:tr>
      <w:tr w:rsidR="006A6FCD" w:rsidRPr="006A3892" w:rsidTr="006A6FCD">
        <w:tc>
          <w:tcPr>
            <w:tcW w:w="595" w:type="dxa"/>
          </w:tcPr>
          <w:p w:rsidR="006A6FCD" w:rsidRPr="006A3892" w:rsidRDefault="006A6FCD" w:rsidP="006A6FCD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6</w:t>
            </w:r>
          </w:p>
        </w:tc>
        <w:tc>
          <w:tcPr>
            <w:tcW w:w="2472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Проведение встреч с гражданами </w:t>
            </w:r>
          </w:p>
        </w:tc>
        <w:tc>
          <w:tcPr>
            <w:tcW w:w="2829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вопросы жилищно-коммунального хозяйства</w:t>
            </w:r>
          </w:p>
        </w:tc>
        <w:tc>
          <w:tcPr>
            <w:tcW w:w="2557" w:type="dxa"/>
          </w:tcPr>
          <w:p w:rsidR="006A6FCD" w:rsidRPr="006A3892" w:rsidRDefault="006A6FCD" w:rsidP="00BD7299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Представители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один раз в квартал</w:t>
            </w:r>
          </w:p>
        </w:tc>
      </w:tr>
      <w:tr w:rsidR="006A6FCD" w:rsidRPr="006A3892" w:rsidTr="006A6FCD">
        <w:tc>
          <w:tcPr>
            <w:tcW w:w="595" w:type="dxa"/>
          </w:tcPr>
          <w:p w:rsidR="006A6FCD" w:rsidRPr="006A3892" w:rsidRDefault="006A6FCD" w:rsidP="006A6FCD">
            <w:pPr>
              <w:jc w:val="both"/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7</w:t>
            </w:r>
          </w:p>
        </w:tc>
        <w:tc>
          <w:tcPr>
            <w:tcW w:w="2472" w:type="dxa"/>
          </w:tcPr>
          <w:p w:rsidR="006A6FCD" w:rsidRPr="006A3892" w:rsidRDefault="006A6FCD" w:rsidP="006A3892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Участие в организации проведения общественных слушаний, выездных заседаний комиссий </w:t>
            </w:r>
          </w:p>
        </w:tc>
        <w:tc>
          <w:tcPr>
            <w:tcW w:w="2829" w:type="dxa"/>
          </w:tcPr>
          <w:p w:rsidR="006A6FCD" w:rsidRPr="006A3892" w:rsidRDefault="006A6FCD" w:rsidP="00BD7299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вопросы жилищно-коммунального хозяйства, социально-экономическая ситуация в </w:t>
            </w:r>
            <w:r w:rsidR="00BD7299">
              <w:rPr>
                <w:sz w:val="26"/>
                <w:szCs w:val="26"/>
              </w:rPr>
              <w:t>сельском поселении Нижнесортымский</w:t>
            </w:r>
          </w:p>
        </w:tc>
        <w:tc>
          <w:tcPr>
            <w:tcW w:w="2557" w:type="dxa"/>
          </w:tcPr>
          <w:p w:rsidR="006A6FCD" w:rsidRPr="006A3892" w:rsidRDefault="006A6FCD" w:rsidP="00702E96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 xml:space="preserve">Заместитель главы </w:t>
            </w:r>
            <w:r w:rsidR="00C12240" w:rsidRPr="006A3892">
              <w:rPr>
                <w:sz w:val="26"/>
                <w:szCs w:val="26"/>
              </w:rPr>
              <w:t xml:space="preserve">поселения, специалисты Службы </w:t>
            </w:r>
            <w:r w:rsidR="00702E96" w:rsidRPr="006A3892">
              <w:rPr>
                <w:sz w:val="26"/>
                <w:szCs w:val="26"/>
              </w:rPr>
              <w:t xml:space="preserve">жилищно-коммунального хозяйства </w:t>
            </w:r>
            <w:r w:rsidR="00C12240" w:rsidRPr="006A3892">
              <w:rPr>
                <w:sz w:val="26"/>
                <w:szCs w:val="26"/>
              </w:rPr>
              <w:t xml:space="preserve">и внешнего благоустройства поселения администрации </w:t>
            </w:r>
            <w:r w:rsidR="00BD7299">
              <w:rPr>
                <w:sz w:val="26"/>
                <w:szCs w:val="26"/>
              </w:rPr>
              <w:t xml:space="preserve">сельского </w:t>
            </w:r>
            <w:r w:rsidR="00BD7299" w:rsidRPr="006A3892">
              <w:rPr>
                <w:sz w:val="26"/>
                <w:szCs w:val="26"/>
              </w:rPr>
              <w:t>поселения</w:t>
            </w:r>
            <w:r w:rsidR="00BD7299">
              <w:rPr>
                <w:sz w:val="26"/>
                <w:szCs w:val="26"/>
              </w:rPr>
              <w:t xml:space="preserve"> Нижнесортымский</w:t>
            </w:r>
          </w:p>
        </w:tc>
        <w:tc>
          <w:tcPr>
            <w:tcW w:w="1927" w:type="dxa"/>
          </w:tcPr>
          <w:p w:rsidR="006A6FCD" w:rsidRPr="006A3892" w:rsidRDefault="006A6FCD" w:rsidP="006A6FCD">
            <w:pPr>
              <w:rPr>
                <w:sz w:val="26"/>
                <w:szCs w:val="26"/>
              </w:rPr>
            </w:pPr>
            <w:r w:rsidRPr="006A3892">
              <w:rPr>
                <w:sz w:val="26"/>
                <w:szCs w:val="26"/>
              </w:rPr>
              <w:t>не реже 2 раз в год</w:t>
            </w:r>
          </w:p>
        </w:tc>
      </w:tr>
    </w:tbl>
    <w:p w:rsidR="0068700B" w:rsidRPr="006A3892" w:rsidRDefault="0068700B" w:rsidP="003C5196">
      <w:pPr>
        <w:jc w:val="center"/>
        <w:rPr>
          <w:sz w:val="26"/>
          <w:szCs w:val="26"/>
        </w:rPr>
      </w:pPr>
    </w:p>
    <w:p w:rsidR="003A7D1A" w:rsidRDefault="003A7D1A" w:rsidP="003A7D1A">
      <w:pPr>
        <w:shd w:val="clear" w:color="auto" w:fill="FFFFFF"/>
        <w:spacing w:line="322" w:lineRule="exact"/>
        <w:ind w:left="10800"/>
        <w:rPr>
          <w:spacing w:val="-15"/>
          <w:sz w:val="26"/>
          <w:szCs w:val="26"/>
        </w:rPr>
      </w:pPr>
      <w:proofErr w:type="spellStart"/>
      <w:r>
        <w:rPr>
          <w:spacing w:val="-15"/>
          <w:sz w:val="26"/>
          <w:szCs w:val="26"/>
        </w:rPr>
        <w:t>ию</w:t>
      </w:r>
      <w:proofErr w:type="spellEnd"/>
      <w:r>
        <w:rPr>
          <w:spacing w:val="-15"/>
          <w:sz w:val="26"/>
          <w:szCs w:val="26"/>
        </w:rPr>
        <w:t xml:space="preserve"> Администрац</w:t>
      </w:r>
      <w:r>
        <w:rPr>
          <w:spacing w:val="-15"/>
          <w:sz w:val="26"/>
          <w:szCs w:val="26"/>
        </w:rPr>
        <w:lastRenderedPageBreak/>
        <w:t xml:space="preserve">ии </w:t>
      </w:r>
    </w:p>
    <w:p w:rsidR="003A7D1A" w:rsidRDefault="00C12240" w:rsidP="003A7D1A">
      <w:pPr>
        <w:shd w:val="clear" w:color="auto" w:fill="FFFFFF"/>
        <w:spacing w:line="322" w:lineRule="exact"/>
        <w:ind w:left="10800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>г</w:t>
      </w:r>
      <w:r w:rsidR="003A7D1A">
        <w:rPr>
          <w:spacing w:val="-15"/>
          <w:sz w:val="26"/>
          <w:szCs w:val="26"/>
        </w:rPr>
        <w:t xml:space="preserve">ода </w:t>
      </w:r>
      <w:proofErr w:type="spellStart"/>
      <w:r w:rsidR="003A7D1A">
        <w:rPr>
          <w:spacing w:val="-15"/>
          <w:sz w:val="26"/>
          <w:szCs w:val="26"/>
        </w:rPr>
        <w:t>галыма</w:t>
      </w:r>
      <w:proofErr w:type="spellEnd"/>
    </w:p>
    <w:p w:rsidR="003A7D1A" w:rsidRPr="00FE6BD8" w:rsidRDefault="003A7D1A" w:rsidP="003C5196">
      <w:pPr>
        <w:shd w:val="clear" w:color="auto" w:fill="FFFFFF"/>
        <w:tabs>
          <w:tab w:val="left" w:pos="9923"/>
        </w:tabs>
        <w:spacing w:line="322" w:lineRule="exact"/>
        <w:ind w:left="10800"/>
        <w:rPr>
          <w:sz w:val="26"/>
          <w:szCs w:val="26"/>
        </w:rPr>
      </w:pPr>
      <w:r>
        <w:rPr>
          <w:spacing w:val="-15"/>
          <w:sz w:val="26"/>
          <w:szCs w:val="26"/>
        </w:rPr>
        <w:t>от 09.11.2015 №3265</w:t>
      </w:r>
    </w:p>
    <w:p w:rsidR="003A7D1A" w:rsidRDefault="003A7D1A" w:rsidP="003A7D1A">
      <w:pPr>
        <w:jc w:val="both"/>
        <w:rPr>
          <w:sz w:val="28"/>
          <w:szCs w:val="28"/>
        </w:rPr>
      </w:pPr>
    </w:p>
    <w:p w:rsidR="003A7D1A" w:rsidRPr="006271DF" w:rsidRDefault="003A7D1A" w:rsidP="003A7D1A">
      <w:pPr>
        <w:pStyle w:val="a5"/>
        <w:ind w:left="1080"/>
        <w:jc w:val="both"/>
        <w:rPr>
          <w:sz w:val="18"/>
          <w:szCs w:val="26"/>
        </w:rPr>
      </w:pPr>
    </w:p>
    <w:p w:rsidR="003A7D1A" w:rsidRPr="006271DF" w:rsidRDefault="003A7D1A" w:rsidP="003A7D1A">
      <w:pPr>
        <w:rPr>
          <w:sz w:val="12"/>
        </w:rPr>
      </w:pPr>
    </w:p>
    <w:p w:rsidR="003A7D1A" w:rsidRDefault="003A7D1A" w:rsidP="003A7D1A">
      <w:pPr>
        <w:jc w:val="center"/>
        <w:rPr>
          <w:sz w:val="22"/>
        </w:rPr>
      </w:pPr>
    </w:p>
    <w:sectPr w:rsidR="003A7D1A" w:rsidSect="003C51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35E"/>
    <w:multiLevelType w:val="hybridMultilevel"/>
    <w:tmpl w:val="DF7AD4A6"/>
    <w:lvl w:ilvl="0" w:tplc="62C812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97"/>
    <w:rsid w:val="00232B0F"/>
    <w:rsid w:val="002523F9"/>
    <w:rsid w:val="00294808"/>
    <w:rsid w:val="00294FBA"/>
    <w:rsid w:val="00301C71"/>
    <w:rsid w:val="003A7D1A"/>
    <w:rsid w:val="003C5196"/>
    <w:rsid w:val="00481AEE"/>
    <w:rsid w:val="004D0318"/>
    <w:rsid w:val="005E3F9A"/>
    <w:rsid w:val="0068700B"/>
    <w:rsid w:val="006A3892"/>
    <w:rsid w:val="006A6FCD"/>
    <w:rsid w:val="006B6FF7"/>
    <w:rsid w:val="006E6197"/>
    <w:rsid w:val="00702E96"/>
    <w:rsid w:val="00752A2B"/>
    <w:rsid w:val="007A0BE5"/>
    <w:rsid w:val="007A63C2"/>
    <w:rsid w:val="008D1CB4"/>
    <w:rsid w:val="00921A55"/>
    <w:rsid w:val="00A662D2"/>
    <w:rsid w:val="00B52FAC"/>
    <w:rsid w:val="00B73035"/>
    <w:rsid w:val="00BD7299"/>
    <w:rsid w:val="00C12240"/>
    <w:rsid w:val="00C2481E"/>
    <w:rsid w:val="00E1517D"/>
    <w:rsid w:val="00E70931"/>
    <w:rsid w:val="00E73F6F"/>
    <w:rsid w:val="00E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53E1-A717-408C-B6EC-5E6D18AD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63C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3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A7D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7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basedOn w:val="a0"/>
    <w:uiPriority w:val="99"/>
    <w:rsid w:val="003A7D1A"/>
    <w:rPr>
      <w:rFonts w:cs="Times New Roman"/>
    </w:rPr>
  </w:style>
  <w:style w:type="paragraph" w:styleId="a5">
    <w:name w:val="List Paragraph"/>
    <w:basedOn w:val="a"/>
    <w:uiPriority w:val="99"/>
    <w:qFormat/>
    <w:rsid w:val="003A7D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63C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7A63C2"/>
    <w:rPr>
      <w:color w:val="106BBE"/>
    </w:rPr>
  </w:style>
  <w:style w:type="paragraph" w:styleId="3">
    <w:name w:val="Body Text 3"/>
    <w:basedOn w:val="a"/>
    <w:link w:val="30"/>
    <w:uiPriority w:val="99"/>
    <w:unhideWhenUsed/>
    <w:rsid w:val="00921A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21A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2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22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C9C0-33D7-4F4C-AC8F-DB194302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2024-01-26T04:14:00Z</cp:lastPrinted>
  <dcterms:created xsi:type="dcterms:W3CDTF">2024-01-25T10:36:00Z</dcterms:created>
  <dcterms:modified xsi:type="dcterms:W3CDTF">2024-01-26T04:26:00Z</dcterms:modified>
</cp:coreProperties>
</file>